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B6C8" w14:textId="3F71CD4B" w:rsidR="004B364E" w:rsidRPr="007D62C3" w:rsidRDefault="00C03DBE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D62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Aquí os dejo mi propuesta de frases:</w:t>
      </w:r>
    </w:p>
    <w:p w14:paraId="0BDD79D6" w14:textId="450C6CED" w:rsidR="00C03DBE" w:rsidRPr="00C03DBE" w:rsidRDefault="00C03DB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03DBE">
        <w:rPr>
          <w:rFonts w:ascii="Times New Roman" w:hAnsi="Times New Roman" w:cs="Times New Roman"/>
          <w:b/>
          <w:bCs/>
          <w:sz w:val="28"/>
          <w:szCs w:val="28"/>
          <w:lang w:val="fr-FR"/>
        </w:rPr>
        <w:t>Présent</w:t>
      </w:r>
    </w:p>
    <w:p w14:paraId="08BBA182" w14:textId="5F3F0B6D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3DBE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est</w:t>
      </w:r>
      <w:r w:rsidRPr="00C03DBE">
        <w:rPr>
          <w:rFonts w:ascii="Times New Roman" w:hAnsi="Times New Roman" w:cs="Times New Roman"/>
          <w:sz w:val="24"/>
          <w:szCs w:val="24"/>
          <w:lang w:val="fr-FR"/>
        </w:rPr>
        <w:t xml:space="preserve"> un garçon très i</w:t>
      </w:r>
      <w:r>
        <w:rPr>
          <w:rFonts w:ascii="Times New Roman" w:hAnsi="Times New Roman" w:cs="Times New Roman"/>
          <w:sz w:val="24"/>
          <w:szCs w:val="24"/>
          <w:lang w:val="fr-FR"/>
        </w:rPr>
        <w:t>ntelligent</w:t>
      </w:r>
      <w:r w:rsidR="00873F65">
        <w:rPr>
          <w:rFonts w:ascii="Times New Roman" w:hAnsi="Times New Roman" w:cs="Times New Roman"/>
          <w:sz w:val="24"/>
          <w:szCs w:val="24"/>
          <w:lang w:val="fr-FR"/>
        </w:rPr>
        <w:t xml:space="preserve"> et gentil. </w:t>
      </w:r>
    </w:p>
    <w:p w14:paraId="0D937C0F" w14:textId="1033FD58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personne qui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travaille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poste est mon père. </w:t>
      </w:r>
    </w:p>
    <w:p w14:paraId="358AC148" w14:textId="40279B9D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A89BBDD" w14:textId="39C65714" w:rsidR="00C03DBE" w:rsidRDefault="00C03DB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Futur Proche</w:t>
      </w:r>
    </w:p>
    <w:p w14:paraId="09076FEA" w14:textId="26C46958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vais aller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cinéma le week-end avec mes amis.</w:t>
      </w:r>
    </w:p>
    <w:p w14:paraId="2B4E0CD0" w14:textId="580A096B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va faire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courses aujourd’hui.</w:t>
      </w:r>
    </w:p>
    <w:p w14:paraId="14182D68" w14:textId="7E92B8F5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DCE8876" w14:textId="22760397" w:rsidR="00C03DBE" w:rsidRDefault="00C03DB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Futur Simple</w:t>
      </w:r>
    </w:p>
    <w:p w14:paraId="2474705A" w14:textId="4C88B684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finira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ses études l’année prochaine.</w:t>
      </w:r>
    </w:p>
    <w:p w14:paraId="33CEC470" w14:textId="119B1981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Pr="00C03DBE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aurez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très belle maison au futur.</w:t>
      </w:r>
    </w:p>
    <w:p w14:paraId="062E17F3" w14:textId="31596D97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ECE090E" w14:textId="42006C4F" w:rsidR="00C03DBE" w:rsidRDefault="00C03DB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Passé Composé</w:t>
      </w:r>
    </w:p>
    <w:p w14:paraId="2547E81F" w14:textId="288ED800" w:rsidR="00C03DBE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Pr="00873F6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ont visité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leurs parents à Marseille.</w:t>
      </w:r>
    </w:p>
    <w:p w14:paraId="77034E82" w14:textId="20E1CCBF" w:rsid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Pr="00873F6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avons acheté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journal ce matin.</w:t>
      </w:r>
    </w:p>
    <w:p w14:paraId="11788292" w14:textId="5735E3F1" w:rsid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9768AA3" w14:textId="40F28287" w:rsidR="00873F65" w:rsidRDefault="00873F65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Imparfait</w:t>
      </w:r>
    </w:p>
    <w:p w14:paraId="32864D62" w14:textId="55FFB4A6" w:rsid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Pr="00873F6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marchaient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4 kilomètres tous les jours. </w:t>
      </w:r>
    </w:p>
    <w:p w14:paraId="4DC22749" w14:textId="00858C5E" w:rsid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Pr="00873F6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étais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très petit quand je </w:t>
      </w:r>
      <w:r w:rsidRPr="00873F6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travaillais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avec ta mère. </w:t>
      </w:r>
    </w:p>
    <w:p w14:paraId="1E66931F" w14:textId="6026BCBD" w:rsid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9239802" w14:textId="59C5D254" w:rsidR="00873F65" w:rsidRDefault="00873F65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Le Pronom Y</w:t>
      </w:r>
    </w:p>
    <w:p w14:paraId="1522B9AF" w14:textId="59337561" w:rsidR="00873F65" w:rsidRDefault="00C31F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vais à la plage tous les étés. J</w:t>
      </w:r>
      <w:r w:rsidRPr="00C31FE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’y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vais tous les étés.</w:t>
      </w:r>
    </w:p>
    <w:p w14:paraId="262B00C7" w14:textId="7160C8A2" w:rsidR="00C31FE1" w:rsidRPr="00873F65" w:rsidRDefault="00C31FE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arrivé à la pharmacie. Il </w:t>
      </w:r>
      <w:r w:rsidRPr="00C31FE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arrivé. </w:t>
      </w:r>
    </w:p>
    <w:p w14:paraId="391782BF" w14:textId="77777777" w:rsidR="00873F65" w:rsidRPr="00873F65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576FD57" w14:textId="77777777" w:rsidR="00873F65" w:rsidRPr="00C03DBE" w:rsidRDefault="00873F6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CD19AAC" w14:textId="77777777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79E4D60" w14:textId="6F0B3C15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D0CD429" w14:textId="77777777" w:rsid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B5B2A5E" w14:textId="77777777" w:rsidR="00C03DBE" w:rsidRPr="00C03DBE" w:rsidRDefault="00C03DB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03DBE" w:rsidRPr="00C03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5"/>
    <w:rsid w:val="00044027"/>
    <w:rsid w:val="00056702"/>
    <w:rsid w:val="000773AA"/>
    <w:rsid w:val="00085B39"/>
    <w:rsid w:val="000B14DF"/>
    <w:rsid w:val="00155106"/>
    <w:rsid w:val="00176991"/>
    <w:rsid w:val="00235831"/>
    <w:rsid w:val="002C11C0"/>
    <w:rsid w:val="002D1C35"/>
    <w:rsid w:val="00423F14"/>
    <w:rsid w:val="00443ACA"/>
    <w:rsid w:val="004B364E"/>
    <w:rsid w:val="004D4903"/>
    <w:rsid w:val="005F7341"/>
    <w:rsid w:val="00642FB7"/>
    <w:rsid w:val="007D2E28"/>
    <w:rsid w:val="007D62C3"/>
    <w:rsid w:val="0086463A"/>
    <w:rsid w:val="00873F65"/>
    <w:rsid w:val="008778D7"/>
    <w:rsid w:val="009743EA"/>
    <w:rsid w:val="009F0EF5"/>
    <w:rsid w:val="009F553C"/>
    <w:rsid w:val="00B067CF"/>
    <w:rsid w:val="00B07D2E"/>
    <w:rsid w:val="00BA7101"/>
    <w:rsid w:val="00C03DBE"/>
    <w:rsid w:val="00C31FE1"/>
    <w:rsid w:val="00C8121F"/>
    <w:rsid w:val="00D53DCC"/>
    <w:rsid w:val="00D66985"/>
    <w:rsid w:val="00E22A51"/>
    <w:rsid w:val="00EC6A45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2511"/>
  <w15:chartTrackingRefBased/>
  <w15:docId w15:val="{116D0DE0-1182-4C81-B629-02E8658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5</cp:revision>
  <dcterms:created xsi:type="dcterms:W3CDTF">2020-06-01T11:41:00Z</dcterms:created>
  <dcterms:modified xsi:type="dcterms:W3CDTF">2020-06-01T11:57:00Z</dcterms:modified>
</cp:coreProperties>
</file>