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C7" w:rsidRDefault="007021C7" w:rsidP="00702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LENGUA: </w:t>
      </w:r>
      <w:r w:rsidR="00F76BF4">
        <w:rPr>
          <w:rFonts w:ascii="Times New Roman" w:hAnsi="Times New Roman" w:cs="Times New Roman"/>
          <w:b/>
          <w:sz w:val="24"/>
          <w:szCs w:val="24"/>
        </w:rPr>
        <w:t xml:space="preserve">TRABAJO EVALUACIÓN PENDIENTE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F79E5">
        <w:rPr>
          <w:rFonts w:ascii="Times New Roman" w:hAnsi="Times New Roman" w:cs="Times New Roman"/>
          <w:b/>
          <w:sz w:val="24"/>
          <w:szCs w:val="24"/>
        </w:rPr>
        <w:t>º EVALUACIÓN.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Plume-Regular" w:hAnsi="Plume-Regular" w:cs="Plume-Regular"/>
          <w:color w:val="000000"/>
          <w:sz w:val="24"/>
          <w:szCs w:val="24"/>
        </w:rPr>
      </w:pPr>
      <w:r>
        <w:rPr>
          <w:rFonts w:ascii="Plume-Regular" w:hAnsi="Plume-Regular" w:cs="Plume-Regular"/>
          <w:color w:val="000000"/>
          <w:sz w:val="24"/>
          <w:szCs w:val="24"/>
        </w:rPr>
        <w:t>Nombre</w:t>
      </w:r>
      <w:r w:rsidR="000917D8">
        <w:rPr>
          <w:rFonts w:ascii="Plume-Regular" w:hAnsi="Plume-Regular" w:cs="Plume-Regular"/>
          <w:color w:val="000000"/>
          <w:sz w:val="24"/>
          <w:szCs w:val="24"/>
        </w:rPr>
        <w:tab/>
      </w:r>
      <w:r w:rsidR="000917D8">
        <w:rPr>
          <w:rFonts w:ascii="Plume-Regular" w:hAnsi="Plume-Regular" w:cs="Plume-Regular"/>
          <w:color w:val="000000"/>
          <w:sz w:val="24"/>
          <w:szCs w:val="24"/>
        </w:rPr>
        <w:tab/>
      </w:r>
      <w:r w:rsidR="000917D8">
        <w:rPr>
          <w:rFonts w:ascii="Plume-Regular" w:hAnsi="Plume-Regular" w:cs="Plume-Regular"/>
          <w:color w:val="000000"/>
          <w:sz w:val="24"/>
          <w:szCs w:val="24"/>
        </w:rPr>
        <w:tab/>
      </w:r>
      <w:r w:rsidR="000917D8">
        <w:rPr>
          <w:rFonts w:ascii="Plume-Regular" w:hAnsi="Plume-Regular" w:cs="Plume-Regular"/>
          <w:color w:val="000000"/>
          <w:sz w:val="24"/>
          <w:szCs w:val="24"/>
        </w:rPr>
        <w:tab/>
      </w:r>
      <w:r w:rsidR="000917D8">
        <w:rPr>
          <w:rFonts w:ascii="Plume-Regular" w:hAnsi="Plume-Regular" w:cs="Plume-Regular"/>
          <w:color w:val="000000"/>
          <w:sz w:val="24"/>
          <w:szCs w:val="24"/>
        </w:rPr>
        <w:tab/>
      </w:r>
      <w:r>
        <w:rPr>
          <w:rFonts w:ascii="Plume-Regular" w:hAnsi="Plume-Regular" w:cs="Plume-Regular"/>
          <w:color w:val="000000"/>
          <w:sz w:val="24"/>
          <w:szCs w:val="24"/>
        </w:rPr>
        <w:t xml:space="preserve"> Fecha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Plume-Regular" w:hAnsi="Plume-Regular" w:cs="Plume-Regular"/>
          <w:color w:val="000000"/>
          <w:sz w:val="24"/>
          <w:szCs w:val="24"/>
        </w:rPr>
      </w:pPr>
      <w:r>
        <w:rPr>
          <w:rFonts w:ascii="Plume-Regular" w:hAnsi="Plume-Regular" w:cs="Plume-Regular"/>
          <w:color w:val="000000"/>
          <w:sz w:val="24"/>
          <w:szCs w:val="24"/>
        </w:rPr>
        <w:t>1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Rodea los sufijos de estas palabras: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experimental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apetitoso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deducible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emocional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asombroso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saludable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gramatical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mentiroso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04285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Forma verbos a partir de estas palabras con los sufijos del recuadro.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color w:val="000000"/>
          <w:sz w:val="24"/>
          <w:szCs w:val="24"/>
        </w:rPr>
        <w:t>-ear -ecer -izar -ificar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pálido 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burbuja ►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carácter ►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nota ►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04285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un enunciado de cada tipo.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color w:val="000000"/>
          <w:sz w:val="24"/>
          <w:szCs w:val="24"/>
        </w:rPr>
        <w:t>No oracional ►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color w:val="000000"/>
          <w:sz w:val="24"/>
          <w:szCs w:val="24"/>
        </w:rPr>
        <w:t>Oracional ►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un grupo nominal con cada estructura.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17D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• </w:t>
      </w:r>
      <w:r w:rsidRPr="000917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Det. + N + </w:t>
      </w:r>
      <w:r w:rsidRPr="00804285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Compl. ►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Det. + Compl.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+ N ►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Inventa un predicado nominal y uno verbal para este sujeto y escribe oraciones.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color w:val="000000"/>
          <w:sz w:val="24"/>
          <w:szCs w:val="24"/>
        </w:rPr>
        <w:t>Mis primas mayores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color w:val="000000"/>
          <w:sz w:val="24"/>
          <w:szCs w:val="24"/>
        </w:rPr>
        <w:t>Copulativa ►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color w:val="000000"/>
          <w:sz w:val="24"/>
          <w:szCs w:val="24"/>
        </w:rPr>
        <w:t>Predicativa ►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Analiza sintácticamente estas oraciones: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El perro parecía cansado por la noche.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Marta siempre desayuna fruta.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Completa con </w:t>
      </w:r>
      <w:r w:rsidRPr="008042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ll 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con </w:t>
      </w:r>
      <w:r w:rsidRPr="008042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y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buhardi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membri 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 ección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oviznar</w:t>
      </w: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amari 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 es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fue 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embro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04285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Explica qué es una noticia periodística.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285">
        <w:rPr>
          <w:rFonts w:ascii="Times New Roman" w:hAnsi="Times New Roman" w:cs="Times New Roman"/>
          <w:color w:val="000000"/>
          <w:sz w:val="24"/>
          <w:szCs w:val="24"/>
        </w:rPr>
        <w:t>Ahora inventa una noticia que te gustaría que pasara y escríbela. No olvides poner un titular.</w:t>
      </w: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285" w:rsidRPr="00804285" w:rsidRDefault="00804285" w:rsidP="008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tres nombres de estrofas y sus esquemas.</w:t>
      </w:r>
    </w:p>
    <w:p w:rsidR="00804285" w:rsidRDefault="00804285" w:rsidP="00804285">
      <w:pPr>
        <w:rPr>
          <w:rFonts w:ascii="Times New Roman" w:hAnsi="Times New Roman" w:cs="Times New Roman"/>
          <w:b/>
          <w:sz w:val="24"/>
          <w:szCs w:val="24"/>
        </w:rPr>
      </w:pPr>
    </w:p>
    <w:p w:rsidR="002F2BD2" w:rsidRDefault="002F2BD2"/>
    <w:sectPr w:rsidR="002F2BD2" w:rsidSect="002F2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C7"/>
    <w:rsid w:val="000917D8"/>
    <w:rsid w:val="002F2BD2"/>
    <w:rsid w:val="0040595E"/>
    <w:rsid w:val="007021C7"/>
    <w:rsid w:val="00804285"/>
    <w:rsid w:val="00B40621"/>
    <w:rsid w:val="00C85570"/>
    <w:rsid w:val="00F7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2020-05-26T12:31:00Z</dcterms:created>
  <dcterms:modified xsi:type="dcterms:W3CDTF">2020-05-29T09:01:00Z</dcterms:modified>
</cp:coreProperties>
</file>